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3C4BF7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3C4BF7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3C4BF7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3C4BF7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 w:rsidRPr="003C4BF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3C4BF7">
        <w:rPr>
          <w:rFonts w:ascii="Times New Roman" w:hAnsi="Times New Roman" w:cs="Times New Roman"/>
          <w:sz w:val="18"/>
          <w:szCs w:val="18"/>
        </w:rPr>
        <w:t xml:space="preserve"> </w:t>
      </w:r>
      <w:r w:rsidR="003C4BF7" w:rsidRPr="003C4BF7">
        <w:rPr>
          <w:sz w:val="18"/>
          <w:szCs w:val="18"/>
        </w:rPr>
        <w:t>Аксеновский</w:t>
      </w:r>
      <w:r w:rsidR="009D74D0" w:rsidRPr="003C4BF7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9D74D0" w:rsidRPr="003C4BF7">
        <w:rPr>
          <w:sz w:val="18"/>
          <w:szCs w:val="18"/>
        </w:rPr>
        <w:t xml:space="preserve"> </w:t>
      </w:r>
      <w:r w:rsidRPr="003C4BF7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DC0E3C" w:rsidRPr="003C4BF7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3C4BF7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3C4BF7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3C4BF7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3C4BF7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3C4BF7">
        <w:rPr>
          <w:rFonts w:ascii="Times New Roman" w:hAnsi="Times New Roman" w:cs="Times New Roman"/>
          <w:sz w:val="28"/>
          <w:szCs w:val="28"/>
        </w:rPr>
        <w:t>клиента</w:t>
      </w:r>
      <w:r w:rsidRPr="003C4BF7">
        <w:rPr>
          <w:rFonts w:ascii="Times New Roman" w:hAnsi="Times New Roman" w:cs="Times New Roman"/>
          <w:sz w:val="28"/>
          <w:szCs w:val="28"/>
        </w:rPr>
        <w:t>)</w:t>
      </w:r>
    </w:p>
    <w:p w:rsidR="00F7617F" w:rsidRPr="003C4BF7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3C4BF7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3C4B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3C4B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3C4BF7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3C4BF7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Pr="003C4BF7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3C4BF7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>Админист</w:t>
      </w:r>
      <w:r w:rsidR="00811755" w:rsidRPr="003C4BF7">
        <w:rPr>
          <w:rFonts w:ascii="Times New Roman" w:hAnsi="Times New Roman" w:cs="Times New Roman"/>
          <w:sz w:val="28"/>
          <w:szCs w:val="28"/>
        </w:rPr>
        <w:t>раци</w:t>
      </w:r>
      <w:r w:rsidRPr="003C4BF7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bookmarkStart w:id="0" w:name="_GoBack"/>
      <w:r w:rsidR="003C4BF7" w:rsidRPr="003C4BF7">
        <w:rPr>
          <w:rFonts w:ascii="Times New Roman" w:hAnsi="Times New Roman" w:cs="Times New Roman"/>
          <w:sz w:val="28"/>
          <w:szCs w:val="28"/>
        </w:rPr>
        <w:t>Аксеновский</w:t>
      </w:r>
      <w:r w:rsidRPr="003C4BF7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r w:rsidR="00811755" w:rsidRPr="003C4BF7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="00F7617F" w:rsidRPr="003C4BF7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 w:rsidRPr="003C4BF7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3C4BF7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3C4BF7">
        <w:rPr>
          <w:rFonts w:ascii="Times New Roman" w:hAnsi="Times New Roman" w:cs="Times New Roman"/>
          <w:sz w:val="28"/>
          <w:szCs w:val="28"/>
        </w:rPr>
        <w:t>клиента</w:t>
      </w:r>
      <w:r w:rsidRPr="003C4BF7">
        <w:rPr>
          <w:rFonts w:ascii="Times New Roman" w:hAnsi="Times New Roman" w:cs="Times New Roman"/>
          <w:sz w:val="28"/>
          <w:szCs w:val="28"/>
        </w:rPr>
        <w:t>)</w:t>
      </w:r>
    </w:p>
    <w:p w:rsidR="00F638CD" w:rsidRPr="003C4BF7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>"</w:t>
      </w:r>
      <w:r w:rsidR="00F7617F" w:rsidRPr="003C4BF7">
        <w:rPr>
          <w:rFonts w:ascii="Times New Roman" w:hAnsi="Times New Roman" w:cs="Times New Roman"/>
          <w:sz w:val="28"/>
          <w:szCs w:val="28"/>
        </w:rPr>
        <w:t>__</w:t>
      </w:r>
      <w:r w:rsidR="00CD4AB9" w:rsidRPr="003C4BF7">
        <w:rPr>
          <w:rFonts w:ascii="Times New Roman" w:hAnsi="Times New Roman" w:cs="Times New Roman"/>
          <w:sz w:val="28"/>
          <w:szCs w:val="28"/>
        </w:rPr>
        <w:t>_</w:t>
      </w:r>
      <w:r w:rsidRPr="003C4BF7">
        <w:rPr>
          <w:rFonts w:ascii="Times New Roman" w:hAnsi="Times New Roman" w:cs="Times New Roman"/>
          <w:sz w:val="28"/>
          <w:szCs w:val="28"/>
        </w:rPr>
        <w:t>"</w:t>
      </w:r>
      <w:r w:rsidR="00F7617F" w:rsidRPr="003C4BF7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 w:rsidRPr="003C4BF7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3C4BF7">
        <w:rPr>
          <w:rFonts w:ascii="Times New Roman" w:hAnsi="Times New Roman" w:cs="Times New Roman"/>
          <w:sz w:val="28"/>
          <w:szCs w:val="28"/>
        </w:rPr>
        <w:t>№</w:t>
      </w:r>
      <w:r w:rsidR="00F638CD" w:rsidRPr="003C4BF7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3C4BF7">
        <w:rPr>
          <w:rFonts w:ascii="Times New Roman" w:hAnsi="Times New Roman" w:cs="Times New Roman"/>
          <w:sz w:val="28"/>
          <w:szCs w:val="28"/>
        </w:rPr>
        <w:t>___ к счету</w:t>
      </w:r>
      <w:r w:rsidR="00DC0E3C" w:rsidRPr="003C4B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3C4BF7">
        <w:rPr>
          <w:rFonts w:ascii="Times New Roman" w:hAnsi="Times New Roman" w:cs="Times New Roman"/>
          <w:sz w:val="28"/>
          <w:szCs w:val="28"/>
        </w:rPr>
        <w:t>.</w:t>
      </w:r>
    </w:p>
    <w:p w:rsidR="00F638CD" w:rsidRPr="003C4BF7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3C4BF7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3C4BF7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3C4BF7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Pr="003C4BF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 w:rsidRPr="003C4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13D1" w:rsidRPr="003C4BF7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 w:rsidRPr="003C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55" w:rsidRPr="003C4BF7" w:rsidRDefault="003C4B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>Аксеновский</w:t>
      </w:r>
      <w:r w:rsidR="002413D1" w:rsidRPr="003C4BF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7617F" w:rsidRPr="003C4BF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3C4BF7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BF7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52222"/>
    <w:rsid w:val="000B0566"/>
    <w:rsid w:val="000C6AF7"/>
    <w:rsid w:val="000D19D0"/>
    <w:rsid w:val="000D1EAC"/>
    <w:rsid w:val="000D5E57"/>
    <w:rsid w:val="000F51F8"/>
    <w:rsid w:val="0012581D"/>
    <w:rsid w:val="001C61B5"/>
    <w:rsid w:val="00234A0F"/>
    <w:rsid w:val="002413D1"/>
    <w:rsid w:val="002A10D1"/>
    <w:rsid w:val="002C6C25"/>
    <w:rsid w:val="0035076B"/>
    <w:rsid w:val="00381F74"/>
    <w:rsid w:val="003C4BF7"/>
    <w:rsid w:val="004531C5"/>
    <w:rsid w:val="00460F52"/>
    <w:rsid w:val="00465595"/>
    <w:rsid w:val="004B6789"/>
    <w:rsid w:val="00811755"/>
    <w:rsid w:val="008A22BF"/>
    <w:rsid w:val="009002CD"/>
    <w:rsid w:val="009362D8"/>
    <w:rsid w:val="009D74D0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 Windows</cp:lastModifiedBy>
  <cp:revision>7</cp:revision>
  <cp:lastPrinted>2020-12-29T10:05:00Z</cp:lastPrinted>
  <dcterms:created xsi:type="dcterms:W3CDTF">2021-04-28T07:49:00Z</dcterms:created>
  <dcterms:modified xsi:type="dcterms:W3CDTF">2021-05-14T10:29:00Z</dcterms:modified>
</cp:coreProperties>
</file>